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 20</w:t>
      </w:r>
      <w:r>
        <w:rPr>
          <w:b/>
          <w:sz w:val="28"/>
          <w:szCs w:val="28"/>
        </w:rPr>
        <w:t>20</w:t>
      </w:r>
      <w:r w:rsidR="00233A69">
        <w:rPr>
          <w:b/>
          <w:sz w:val="28"/>
          <w:szCs w:val="28"/>
        </w:rPr>
        <w:t xml:space="preserve"> год</w:t>
      </w:r>
      <w:r w:rsidRPr="00785261">
        <w:rPr>
          <w:b/>
          <w:sz w:val="28"/>
          <w:szCs w:val="28"/>
        </w:rPr>
        <w:t xml:space="preserve">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  20</w:t>
      </w:r>
      <w:r>
        <w:rPr>
          <w:sz w:val="28"/>
          <w:szCs w:val="28"/>
        </w:rPr>
        <w:t>20</w:t>
      </w:r>
      <w:r w:rsidR="00233A69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233148">
        <w:rPr>
          <w:rStyle w:val="a4"/>
          <w:sz w:val="28"/>
          <w:szCs w:val="28"/>
        </w:rPr>
        <w:t>1</w:t>
      </w:r>
      <w:r w:rsidR="00233A69">
        <w:rPr>
          <w:rStyle w:val="a4"/>
          <w:sz w:val="28"/>
          <w:szCs w:val="28"/>
        </w:rPr>
        <w:t>06</w:t>
      </w:r>
      <w:r w:rsidR="00233A69">
        <w:rPr>
          <w:rStyle w:val="0pt"/>
          <w:sz w:val="28"/>
          <w:szCs w:val="28"/>
        </w:rPr>
        <w:t xml:space="preserve"> (в </w:t>
      </w:r>
      <w:r w:rsidRPr="00B53A55">
        <w:rPr>
          <w:rStyle w:val="0pt"/>
          <w:sz w:val="28"/>
          <w:szCs w:val="28"/>
        </w:rPr>
        <w:t>201</w:t>
      </w:r>
      <w:r>
        <w:rPr>
          <w:rStyle w:val="0pt"/>
          <w:sz w:val="28"/>
          <w:szCs w:val="28"/>
        </w:rPr>
        <w:t>9</w:t>
      </w:r>
      <w:r w:rsidR="00233A69">
        <w:rPr>
          <w:rStyle w:val="1pt"/>
          <w:sz w:val="28"/>
          <w:szCs w:val="28"/>
        </w:rPr>
        <w:t>году -59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 xml:space="preserve">письменных обращений </w:t>
      </w:r>
      <w:r w:rsidR="00233A69">
        <w:rPr>
          <w:rStyle w:val="40pt"/>
          <w:sz w:val="28"/>
          <w:szCs w:val="28"/>
        </w:rPr>
        <w:t xml:space="preserve">–-3 </w:t>
      </w:r>
      <w:r w:rsidRPr="00B53A55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 </w:t>
      </w:r>
      <w:r w:rsidRPr="00B53A55">
        <w:rPr>
          <w:rStyle w:val="41pt"/>
          <w:sz w:val="28"/>
          <w:szCs w:val="28"/>
        </w:rPr>
        <w:t>201</w:t>
      </w:r>
      <w:r w:rsidR="00233A69">
        <w:rPr>
          <w:rStyle w:val="41pt"/>
          <w:sz w:val="28"/>
          <w:szCs w:val="28"/>
        </w:rPr>
        <w:t>9 году</w:t>
      </w:r>
      <w:r>
        <w:rPr>
          <w:rStyle w:val="41pt"/>
          <w:sz w:val="28"/>
          <w:szCs w:val="28"/>
        </w:rPr>
        <w:t xml:space="preserve"> - 0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942520">
        <w:rPr>
          <w:rStyle w:val="a4"/>
          <w:sz w:val="28"/>
          <w:szCs w:val="28"/>
        </w:rPr>
        <w:t>66</w:t>
      </w:r>
      <w:r w:rsidRPr="00B53A55">
        <w:rPr>
          <w:rStyle w:val="1pt"/>
          <w:sz w:val="28"/>
          <w:szCs w:val="28"/>
        </w:rPr>
        <w:t xml:space="preserve"> (в</w:t>
      </w:r>
      <w:r w:rsidR="00233148">
        <w:rPr>
          <w:rStyle w:val="1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>201</w:t>
      </w:r>
      <w:r>
        <w:rPr>
          <w:rStyle w:val="0pt"/>
          <w:sz w:val="28"/>
          <w:szCs w:val="28"/>
        </w:rPr>
        <w:t xml:space="preserve">9 </w:t>
      </w:r>
      <w:r w:rsidR="00942520">
        <w:rPr>
          <w:rStyle w:val="0pt"/>
          <w:sz w:val="28"/>
          <w:szCs w:val="28"/>
        </w:rPr>
        <w:t>году</w:t>
      </w:r>
      <w:r w:rsidRPr="00B53A55">
        <w:rPr>
          <w:rStyle w:val="0pt"/>
          <w:sz w:val="28"/>
          <w:szCs w:val="28"/>
        </w:rPr>
        <w:t xml:space="preserve"> -</w:t>
      </w:r>
      <w:r w:rsidR="00942520">
        <w:rPr>
          <w:rStyle w:val="0pt"/>
          <w:sz w:val="28"/>
          <w:szCs w:val="28"/>
        </w:rPr>
        <w:t>59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>(в  201</w:t>
      </w:r>
      <w:r>
        <w:rPr>
          <w:rStyle w:val="0pt"/>
          <w:sz w:val="28"/>
          <w:szCs w:val="28"/>
        </w:rPr>
        <w:t>9</w:t>
      </w:r>
      <w:r w:rsidR="00942520">
        <w:rPr>
          <w:rStyle w:val="0pt"/>
          <w:sz w:val="28"/>
          <w:szCs w:val="28"/>
        </w:rPr>
        <w:t xml:space="preserve"> году</w:t>
      </w:r>
      <w:r w:rsidRPr="00B53A55">
        <w:rPr>
          <w:rStyle w:val="0pt"/>
          <w:sz w:val="28"/>
          <w:szCs w:val="28"/>
        </w:rPr>
        <w:t>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942520">
        <w:rPr>
          <w:rStyle w:val="a4"/>
          <w:sz w:val="28"/>
          <w:szCs w:val="28"/>
        </w:rPr>
        <w:t>37</w:t>
      </w:r>
      <w:r w:rsidRPr="00B53A55">
        <w:rPr>
          <w:rStyle w:val="0pt"/>
          <w:sz w:val="28"/>
          <w:szCs w:val="28"/>
        </w:rPr>
        <w:t xml:space="preserve"> (в</w:t>
      </w:r>
      <w:r w:rsidR="00942520"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 xml:space="preserve"> 201</w:t>
      </w:r>
      <w:r>
        <w:rPr>
          <w:rStyle w:val="0pt"/>
          <w:sz w:val="28"/>
          <w:szCs w:val="28"/>
        </w:rPr>
        <w:t>9</w:t>
      </w:r>
      <w:r w:rsidR="00942520">
        <w:rPr>
          <w:rStyle w:val="0pt"/>
          <w:sz w:val="28"/>
          <w:szCs w:val="28"/>
        </w:rPr>
        <w:t xml:space="preserve"> году</w:t>
      </w:r>
      <w:r w:rsidRPr="00B53A55">
        <w:rPr>
          <w:rStyle w:val="0pt"/>
          <w:sz w:val="28"/>
          <w:szCs w:val="28"/>
        </w:rPr>
        <w:t xml:space="preserve"> - </w:t>
      </w:r>
      <w:r>
        <w:rPr>
          <w:rStyle w:val="0pt"/>
          <w:sz w:val="28"/>
          <w:szCs w:val="28"/>
        </w:rPr>
        <w:t>0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942520">
        <w:rPr>
          <w:sz w:val="28"/>
          <w:szCs w:val="28"/>
        </w:rPr>
        <w:t>с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942520">
        <w:rPr>
          <w:sz w:val="28"/>
          <w:szCs w:val="28"/>
        </w:rPr>
        <w:t xml:space="preserve"> году </w:t>
      </w:r>
      <w:r w:rsidRPr="00B53A55">
        <w:rPr>
          <w:sz w:val="28"/>
          <w:szCs w:val="28"/>
        </w:rPr>
        <w:t xml:space="preserve">общее количество обращений граждан </w:t>
      </w:r>
      <w:r>
        <w:rPr>
          <w:sz w:val="28"/>
          <w:szCs w:val="28"/>
        </w:rPr>
        <w:t xml:space="preserve"> </w:t>
      </w:r>
      <w:r w:rsidR="009425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</w:t>
      </w:r>
      <w:r w:rsidR="00233148">
        <w:rPr>
          <w:sz w:val="28"/>
          <w:szCs w:val="28"/>
        </w:rPr>
        <w:t>года увеличилось  на</w:t>
      </w:r>
      <w:r w:rsidR="00942520">
        <w:rPr>
          <w:sz w:val="28"/>
          <w:szCs w:val="28"/>
        </w:rPr>
        <w:t xml:space="preserve"> 4</w:t>
      </w:r>
      <w:r w:rsidR="00233148">
        <w:rPr>
          <w:sz w:val="28"/>
          <w:szCs w:val="28"/>
        </w:rPr>
        <w:t>7 обращений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942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942520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942520">
        <w:rPr>
          <w:sz w:val="28"/>
          <w:szCs w:val="28"/>
        </w:rPr>
        <w:t>овосибирской области поступило 3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942520"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 w:rsidR="0008377D">
        <w:rPr>
          <w:sz w:val="28"/>
          <w:szCs w:val="28"/>
        </w:rPr>
        <w:t>й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083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201</w:t>
      </w:r>
      <w:r w:rsidR="0008377D">
        <w:rPr>
          <w:sz w:val="28"/>
          <w:szCs w:val="28"/>
        </w:rPr>
        <w:t>9 году</w:t>
      </w:r>
      <w:r>
        <w:rPr>
          <w:sz w:val="28"/>
          <w:szCs w:val="28"/>
        </w:rPr>
        <w:t xml:space="preserve"> - 0</w:t>
      </w:r>
      <w:r w:rsidRPr="00B53A55">
        <w:rPr>
          <w:sz w:val="28"/>
          <w:szCs w:val="28"/>
        </w:rPr>
        <w:t xml:space="preserve"> обращений).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08377D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2019 </w:t>
      </w:r>
      <w:r w:rsidR="0008377D">
        <w:rPr>
          <w:sz w:val="28"/>
          <w:szCs w:val="28"/>
        </w:rPr>
        <w:t xml:space="preserve">годом  количество </w:t>
      </w:r>
      <w:proofErr w:type="gramStart"/>
      <w:r w:rsidR="0008377D">
        <w:rPr>
          <w:sz w:val="28"/>
          <w:szCs w:val="28"/>
        </w:rPr>
        <w:t>письменных</w:t>
      </w:r>
      <w:proofErr w:type="gramEnd"/>
      <w:r w:rsidR="0008377D">
        <w:rPr>
          <w:sz w:val="28"/>
          <w:szCs w:val="28"/>
        </w:rPr>
        <w:t xml:space="preserve"> в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20</w:t>
      </w:r>
      <w:r w:rsidR="0008377D">
        <w:rPr>
          <w:sz w:val="28"/>
          <w:szCs w:val="28"/>
        </w:rPr>
        <w:t xml:space="preserve"> году</w:t>
      </w:r>
      <w:r w:rsidR="003452D0">
        <w:rPr>
          <w:sz w:val="28"/>
          <w:szCs w:val="28"/>
        </w:rPr>
        <w:t xml:space="preserve"> </w:t>
      </w:r>
      <w:r w:rsidR="0008377D">
        <w:rPr>
          <w:sz w:val="28"/>
          <w:szCs w:val="28"/>
        </w:rPr>
        <w:t xml:space="preserve">увеличилось на 3 обращения. В </w:t>
      </w:r>
      <w:r w:rsidR="00E01E35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08377D">
        <w:rPr>
          <w:sz w:val="28"/>
          <w:szCs w:val="28"/>
        </w:rPr>
        <w:t>году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08377D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201</w:t>
      </w:r>
      <w:r w:rsidR="00E01E35">
        <w:rPr>
          <w:sz w:val="28"/>
          <w:szCs w:val="28"/>
        </w:rPr>
        <w:t>9</w:t>
      </w:r>
      <w:r w:rsidR="0008377D">
        <w:rPr>
          <w:sz w:val="28"/>
          <w:szCs w:val="28"/>
        </w:rPr>
        <w:t xml:space="preserve"> году</w:t>
      </w:r>
      <w:r w:rsidR="00E01E35" w:rsidRPr="00B53A55">
        <w:rPr>
          <w:sz w:val="28"/>
          <w:szCs w:val="28"/>
        </w:rPr>
        <w:t xml:space="preserve">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08377D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37</w:t>
      </w:r>
      <w:r w:rsidR="00E01E35" w:rsidRPr="00B53A55">
        <w:rPr>
          <w:sz w:val="28"/>
          <w:szCs w:val="28"/>
        </w:rPr>
        <w:t xml:space="preserve"> устн</w:t>
      </w:r>
      <w:r w:rsidR="00E01E35">
        <w:rPr>
          <w:sz w:val="28"/>
          <w:szCs w:val="28"/>
        </w:rPr>
        <w:t xml:space="preserve">ых </w:t>
      </w:r>
      <w:r w:rsidR="00E01E35"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201</w:t>
      </w:r>
      <w:r w:rsidR="00E01E35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E01E35" w:rsidRPr="00B53A55">
        <w:rPr>
          <w:sz w:val="28"/>
          <w:szCs w:val="28"/>
        </w:rPr>
        <w:t xml:space="preserve"> -</w:t>
      </w:r>
      <w:r w:rsidR="0011777C">
        <w:rPr>
          <w:sz w:val="28"/>
          <w:szCs w:val="28"/>
        </w:rPr>
        <w:t xml:space="preserve"> 0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8377D">
        <w:rPr>
          <w:sz w:val="28"/>
          <w:szCs w:val="28"/>
        </w:rPr>
        <w:t xml:space="preserve"> году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lastRenderedPageBreak/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08377D">
        <w:rPr>
          <w:rStyle w:val="a4"/>
          <w:sz w:val="28"/>
          <w:szCs w:val="28"/>
        </w:rPr>
        <w:t>37</w:t>
      </w:r>
      <w:r w:rsidR="0008377D">
        <w:rPr>
          <w:sz w:val="28"/>
          <w:szCs w:val="28"/>
        </w:rPr>
        <w:t xml:space="preserve"> (в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 xml:space="preserve">в </w:t>
      </w:r>
      <w:r w:rsidRPr="00B63AA7">
        <w:rPr>
          <w:rStyle w:val="61"/>
          <w:b w:val="0"/>
          <w:sz w:val="28"/>
          <w:szCs w:val="28"/>
        </w:rPr>
        <w:t>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</w:t>
      </w:r>
      <w:r w:rsidR="0008377D">
        <w:rPr>
          <w:rStyle w:val="61"/>
          <w:b w:val="0"/>
          <w:sz w:val="28"/>
          <w:szCs w:val="28"/>
        </w:rPr>
        <w:t>у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08377D">
        <w:rPr>
          <w:b/>
          <w:sz w:val="28"/>
          <w:szCs w:val="28"/>
        </w:rPr>
        <w:t>9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8377D">
        <w:rPr>
          <w:sz w:val="28"/>
          <w:szCs w:val="28"/>
        </w:rPr>
        <w:t xml:space="preserve">в </w:t>
      </w:r>
      <w:r w:rsidRPr="00B53A55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</w:t>
      </w:r>
      <w:r w:rsidR="0008377D">
        <w:rPr>
          <w:sz w:val="28"/>
          <w:szCs w:val="28"/>
        </w:rPr>
        <w:t>у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8377D">
        <w:rPr>
          <w:b/>
          <w:sz w:val="28"/>
          <w:szCs w:val="28"/>
        </w:rPr>
        <w:t>22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 xml:space="preserve">в </w:t>
      </w:r>
      <w:r w:rsidRPr="00B63AA7">
        <w:rPr>
          <w:rStyle w:val="61"/>
          <w:b w:val="0"/>
          <w:sz w:val="28"/>
          <w:szCs w:val="28"/>
        </w:rPr>
        <w:t xml:space="preserve"> 201</w:t>
      </w:r>
      <w:r>
        <w:rPr>
          <w:rStyle w:val="61"/>
          <w:b w:val="0"/>
          <w:sz w:val="28"/>
          <w:szCs w:val="28"/>
        </w:rPr>
        <w:t>9</w:t>
      </w:r>
      <w:r w:rsidR="0008377D">
        <w:rPr>
          <w:rStyle w:val="61"/>
          <w:b w:val="0"/>
          <w:sz w:val="28"/>
          <w:szCs w:val="28"/>
        </w:rPr>
        <w:t xml:space="preserve"> году</w:t>
      </w:r>
      <w:r w:rsidRPr="00B63AA7">
        <w:rPr>
          <w:rStyle w:val="61"/>
          <w:b w:val="0"/>
          <w:sz w:val="28"/>
          <w:szCs w:val="28"/>
        </w:rPr>
        <w:t xml:space="preserve"> -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233148">
        <w:rPr>
          <w:b/>
          <w:sz w:val="28"/>
          <w:szCs w:val="28"/>
        </w:rPr>
        <w:t>6</w:t>
      </w:r>
      <w:r w:rsidRPr="00B53A55">
        <w:rPr>
          <w:sz w:val="28"/>
          <w:szCs w:val="28"/>
        </w:rPr>
        <w:t xml:space="preserve"> (</w:t>
      </w:r>
      <w:r w:rsidR="0008377D">
        <w:rPr>
          <w:sz w:val="28"/>
          <w:szCs w:val="28"/>
        </w:rPr>
        <w:t xml:space="preserve">в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0837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78526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8377D">
        <w:rPr>
          <w:sz w:val="28"/>
          <w:szCs w:val="28"/>
        </w:rPr>
        <w:t xml:space="preserve"> году</w:t>
      </w:r>
      <w:r w:rsidRPr="00785261">
        <w:rPr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8377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8377D">
        <w:rPr>
          <w:sz w:val="28"/>
          <w:szCs w:val="28"/>
        </w:rPr>
        <w:t xml:space="preserve"> годом</w:t>
      </w:r>
      <w:r w:rsidRPr="00B53A55">
        <w:rPr>
          <w:sz w:val="28"/>
          <w:szCs w:val="28"/>
        </w:rPr>
        <w:t xml:space="preserve">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083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08377D">
        <w:rPr>
          <w:sz w:val="28"/>
          <w:szCs w:val="28"/>
        </w:rPr>
        <w:t xml:space="preserve"> году увеличилось на 37</w:t>
      </w:r>
      <w:r w:rsidR="00233148">
        <w:rPr>
          <w:sz w:val="28"/>
          <w:szCs w:val="28"/>
        </w:rPr>
        <w:t xml:space="preserve">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08377D">
        <w:rPr>
          <w:b/>
          <w:sz w:val="28"/>
          <w:szCs w:val="28"/>
        </w:rPr>
        <w:t>37</w:t>
      </w:r>
      <w:r w:rsidRPr="00B53A55">
        <w:rPr>
          <w:sz w:val="28"/>
          <w:szCs w:val="28"/>
        </w:rPr>
        <w:t xml:space="preserve"> (</w:t>
      </w:r>
      <w:r w:rsidR="0008377D">
        <w:rPr>
          <w:sz w:val="28"/>
          <w:szCs w:val="28"/>
        </w:rPr>
        <w:t>в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837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08377D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20</w:t>
      </w:r>
      <w:r w:rsidR="00E01E35">
        <w:rPr>
          <w:sz w:val="28"/>
          <w:szCs w:val="28"/>
        </w:rPr>
        <w:t>20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 </w:t>
      </w:r>
      <w:r w:rsidR="00E01E35" w:rsidRPr="00B53A55">
        <w:rPr>
          <w:sz w:val="28"/>
          <w:szCs w:val="28"/>
        </w:rPr>
        <w:t>201</w:t>
      </w:r>
      <w:r w:rsidR="00E01E35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E01E35"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59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>в</w:t>
      </w:r>
      <w:r>
        <w:rPr>
          <w:rStyle w:val="61"/>
          <w:b w:val="0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201</w:t>
      </w:r>
      <w:r>
        <w:rPr>
          <w:rStyle w:val="61"/>
          <w:b w:val="0"/>
          <w:sz w:val="28"/>
          <w:szCs w:val="28"/>
        </w:rPr>
        <w:t>9</w:t>
      </w:r>
      <w:r w:rsidRPr="00B63AA7">
        <w:rPr>
          <w:rStyle w:val="61"/>
          <w:b w:val="0"/>
          <w:sz w:val="28"/>
          <w:szCs w:val="28"/>
        </w:rPr>
        <w:t xml:space="preserve"> год</w:t>
      </w:r>
      <w:r w:rsidR="0008377D">
        <w:rPr>
          <w:rStyle w:val="61"/>
          <w:b w:val="0"/>
          <w:sz w:val="28"/>
          <w:szCs w:val="28"/>
        </w:rPr>
        <w:t>у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08377D">
        <w:rPr>
          <w:b/>
          <w:sz w:val="28"/>
          <w:szCs w:val="28"/>
        </w:rPr>
        <w:t>7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8377D">
        <w:rPr>
          <w:sz w:val="28"/>
          <w:szCs w:val="28"/>
        </w:rPr>
        <w:t xml:space="preserve">в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</w:t>
      </w:r>
      <w:r w:rsidR="0008377D">
        <w:rPr>
          <w:sz w:val="28"/>
          <w:szCs w:val="28"/>
        </w:rPr>
        <w:t>у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8377D">
        <w:rPr>
          <w:b/>
          <w:sz w:val="28"/>
          <w:szCs w:val="28"/>
        </w:rPr>
        <w:t>2</w:t>
      </w:r>
      <w:r w:rsidR="003C6F80">
        <w:rPr>
          <w:b/>
          <w:sz w:val="28"/>
          <w:szCs w:val="28"/>
        </w:rPr>
        <w:t>2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 xml:space="preserve">в  </w:t>
      </w:r>
      <w:r w:rsidRPr="00B63AA7">
        <w:rPr>
          <w:rStyle w:val="61"/>
          <w:b w:val="0"/>
          <w:sz w:val="28"/>
          <w:szCs w:val="28"/>
        </w:rPr>
        <w:t>201</w:t>
      </w:r>
      <w:r>
        <w:rPr>
          <w:rStyle w:val="61"/>
          <w:b w:val="0"/>
          <w:sz w:val="28"/>
          <w:szCs w:val="28"/>
        </w:rPr>
        <w:t>9</w:t>
      </w:r>
      <w:r w:rsidR="0008377D">
        <w:rPr>
          <w:rStyle w:val="61"/>
          <w:b w:val="0"/>
          <w:sz w:val="28"/>
          <w:szCs w:val="28"/>
        </w:rPr>
        <w:t xml:space="preserve"> году</w:t>
      </w:r>
      <w:r w:rsidRPr="00B63AA7">
        <w:rPr>
          <w:rStyle w:val="61"/>
          <w:b w:val="0"/>
          <w:sz w:val="28"/>
          <w:szCs w:val="28"/>
        </w:rPr>
        <w:t xml:space="preserve"> - </w:t>
      </w:r>
      <w:r w:rsidR="0008377D">
        <w:rPr>
          <w:rStyle w:val="61"/>
          <w:b w:val="0"/>
          <w:sz w:val="28"/>
          <w:szCs w:val="28"/>
        </w:rPr>
        <w:t>59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08377D">
        <w:rPr>
          <w:b/>
          <w:sz w:val="28"/>
          <w:szCs w:val="28"/>
        </w:rPr>
        <w:t>32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8377D">
        <w:rPr>
          <w:sz w:val="28"/>
          <w:szCs w:val="28"/>
        </w:rPr>
        <w:t xml:space="preserve">в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3C6F80">
        <w:rPr>
          <w:b/>
          <w:sz w:val="28"/>
          <w:szCs w:val="28"/>
        </w:rPr>
        <w:t>5</w:t>
      </w:r>
      <w:r w:rsidRPr="00785261">
        <w:rPr>
          <w:sz w:val="28"/>
          <w:szCs w:val="28"/>
        </w:rPr>
        <w:t>(</w:t>
      </w:r>
      <w:r w:rsidR="003C6F8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78526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C6F80">
        <w:rPr>
          <w:sz w:val="28"/>
          <w:szCs w:val="28"/>
        </w:rPr>
        <w:t xml:space="preserve"> году</w:t>
      </w:r>
      <w:r w:rsidRPr="00785261">
        <w:rPr>
          <w:sz w:val="28"/>
          <w:szCs w:val="28"/>
        </w:rPr>
        <w:t xml:space="preserve"> -</w:t>
      </w:r>
      <w:r w:rsidR="007D1DA2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3C6F80">
        <w:rPr>
          <w:sz w:val="28"/>
          <w:szCs w:val="28"/>
        </w:rPr>
        <w:t>сравнению с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3C6F80">
        <w:rPr>
          <w:sz w:val="28"/>
          <w:szCs w:val="28"/>
        </w:rPr>
        <w:t xml:space="preserve"> годом</w:t>
      </w:r>
      <w:r w:rsidRPr="00B53A55">
        <w:rPr>
          <w:sz w:val="28"/>
          <w:szCs w:val="28"/>
        </w:rPr>
        <w:t xml:space="preserve">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3C6F80">
        <w:rPr>
          <w:sz w:val="28"/>
          <w:szCs w:val="28"/>
        </w:rPr>
        <w:t>во личных обращений граждан в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="003C6F80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3C6F80">
        <w:rPr>
          <w:sz w:val="28"/>
          <w:szCs w:val="28"/>
        </w:rPr>
        <w:t xml:space="preserve"> увеличилось на 7 </w:t>
      </w:r>
      <w:r w:rsidR="00C80A93">
        <w:rPr>
          <w:sz w:val="28"/>
          <w:szCs w:val="28"/>
        </w:rPr>
        <w:t>обращени</w:t>
      </w:r>
      <w:r w:rsidR="003C6F80">
        <w:rPr>
          <w:sz w:val="28"/>
          <w:szCs w:val="28"/>
        </w:rPr>
        <w:t>й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3C6F80">
        <w:rPr>
          <w:b/>
          <w:sz w:val="28"/>
          <w:szCs w:val="28"/>
        </w:rPr>
        <w:t>45</w:t>
      </w:r>
      <w:r w:rsidRPr="00B53A55">
        <w:rPr>
          <w:sz w:val="28"/>
          <w:szCs w:val="28"/>
        </w:rPr>
        <w:t xml:space="preserve"> (</w:t>
      </w:r>
      <w:r w:rsidR="003C6F80">
        <w:rPr>
          <w:sz w:val="28"/>
          <w:szCs w:val="28"/>
        </w:rPr>
        <w:t>в 2019 году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7D1DA2" w:rsidRPr="00B53A55" w:rsidRDefault="003C6F80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поддержано- 21</w:t>
      </w:r>
      <w:r w:rsidR="007D1DA2">
        <w:rPr>
          <w:rStyle w:val="121"/>
          <w:sz w:val="28"/>
          <w:szCs w:val="28"/>
        </w:rPr>
        <w:t xml:space="preserve"> </w:t>
      </w:r>
      <w:r>
        <w:rPr>
          <w:rStyle w:val="121"/>
          <w:b w:val="0"/>
          <w:sz w:val="28"/>
          <w:szCs w:val="28"/>
        </w:rPr>
        <w:t>(в  2019 году -59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8377D"/>
    <w:rsid w:val="000E5A99"/>
    <w:rsid w:val="000F74A1"/>
    <w:rsid w:val="0011777C"/>
    <w:rsid w:val="001F2D40"/>
    <w:rsid w:val="00233148"/>
    <w:rsid w:val="00233A69"/>
    <w:rsid w:val="0033631D"/>
    <w:rsid w:val="003452D0"/>
    <w:rsid w:val="003C6F80"/>
    <w:rsid w:val="003E5572"/>
    <w:rsid w:val="00505BC3"/>
    <w:rsid w:val="007D1DA2"/>
    <w:rsid w:val="007D23EA"/>
    <w:rsid w:val="008C2E00"/>
    <w:rsid w:val="00942520"/>
    <w:rsid w:val="00977E77"/>
    <w:rsid w:val="009F3A1F"/>
    <w:rsid w:val="00B71C41"/>
    <w:rsid w:val="00BC7302"/>
    <w:rsid w:val="00C80A93"/>
    <w:rsid w:val="00D86899"/>
    <w:rsid w:val="00E01E35"/>
    <w:rsid w:val="00E03A2E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16</cp:revision>
  <dcterms:created xsi:type="dcterms:W3CDTF">2020-10-02T06:22:00Z</dcterms:created>
  <dcterms:modified xsi:type="dcterms:W3CDTF">2021-01-21T04:57:00Z</dcterms:modified>
</cp:coreProperties>
</file>